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sz w:val="36"/>
          <w:szCs w:val="36"/>
        </w:rPr>
      </w:pPr>
      <w:bookmarkStart w:id="0" w:name="_GoBack"/>
      <w:bookmarkEnd w:id="0"/>
    </w:p>
    <w:p>
      <w:pPr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入党申请书格式</w:t>
      </w:r>
    </w:p>
    <w:p>
      <w:pPr>
        <w:rPr>
          <w:rFonts w:ascii="华文中宋" w:hAnsi="华文中宋" w:eastAsia="华文中宋"/>
          <w:sz w:val="36"/>
          <w:szCs w:val="36"/>
        </w:rPr>
      </w:pPr>
    </w:p>
    <w:p>
      <w:pPr>
        <w:ind w:firstLine="600" w:firstLineChars="20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一、标题</w:t>
      </w:r>
    </w:p>
    <w:p>
      <w:pPr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居中写“入党申请书”</w:t>
      </w:r>
    </w:p>
    <w:p>
      <w:pPr>
        <w:ind w:firstLine="600" w:firstLineChars="20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二、称呼</w:t>
      </w:r>
    </w:p>
    <w:p>
      <w:pPr>
        <w:ind w:firstLine="6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即申请人对党组织的称呼。一般写“敬爱的党组织”或X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党支部。顶格书写在标题的下一行，后面加冒号。</w:t>
      </w:r>
    </w:p>
    <w:p>
      <w:pPr>
        <w:ind w:firstLine="600" w:firstLineChars="20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三、正文</w:t>
      </w:r>
    </w:p>
    <w:p>
      <w:pPr>
        <w:ind w:firstLine="6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这是入党申请书的关键部分，主要包括以下几点内容：</w:t>
      </w:r>
    </w:p>
    <w:p>
      <w:pPr>
        <w:ind w:left="6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华文楷体" w:hAnsi="华文楷体" w:eastAsia="华文楷体"/>
          <w:sz w:val="30"/>
          <w:szCs w:val="30"/>
        </w:rPr>
        <w:t>1.</w:t>
      </w:r>
      <w:r>
        <w:rPr>
          <w:rFonts w:hint="eastAsia" w:ascii="仿宋" w:hAnsi="仿宋" w:eastAsia="仿宋"/>
          <w:sz w:val="30"/>
          <w:szCs w:val="30"/>
        </w:rPr>
        <w:t>对党的认识、入党动机和对待入党的态度。（写这部分时应表明在这方面思想变化的过程及自己的入党愿望。）</w:t>
      </w:r>
    </w:p>
    <w:p>
      <w:pPr>
        <w:ind w:left="6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华文楷体" w:hAnsi="华文楷体" w:eastAsia="华文楷体"/>
          <w:sz w:val="30"/>
          <w:szCs w:val="30"/>
        </w:rPr>
        <w:t>2.</w:t>
      </w:r>
      <w:r>
        <w:rPr>
          <w:rFonts w:hint="eastAsia" w:ascii="仿宋" w:hAnsi="仿宋" w:eastAsia="仿宋"/>
          <w:sz w:val="30"/>
          <w:szCs w:val="30"/>
        </w:rPr>
        <w:t>本人基本情况。（个人在政治、思想、学习、工作等方面的主要表现情况，包括自己有无政治历史问题，受过何种奖励、处分，自己的成长经历及家庭背景。）</w:t>
      </w:r>
    </w:p>
    <w:p>
      <w:pPr>
        <w:ind w:left="6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华文楷体" w:hAnsi="华文楷体" w:eastAsia="华文楷体"/>
          <w:sz w:val="30"/>
          <w:szCs w:val="30"/>
        </w:rPr>
        <w:t>3.</w:t>
      </w:r>
      <w:r>
        <w:rPr>
          <w:rFonts w:hint="eastAsia" w:ascii="仿宋" w:hAnsi="仿宋" w:eastAsia="仿宋"/>
          <w:sz w:val="30"/>
          <w:szCs w:val="30"/>
        </w:rPr>
        <w:t>怎样积极争取入党。（主要写怎样正确对待入党问题，以及怎样以实际行动积极争取入党和接受党组织的考验）</w:t>
      </w:r>
    </w:p>
    <w:p>
      <w:pPr>
        <w:ind w:firstLine="600" w:firstLineChars="20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四、结尾</w:t>
      </w:r>
    </w:p>
    <w:p>
      <w:pPr>
        <w:ind w:firstLine="6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一般另起一行，用“请党组织在实践中考验我”或“请党组织看我的实际行动”等作为结束语。结尾也可用“此致”、“敬礼”等词语。</w:t>
      </w:r>
    </w:p>
    <w:p>
      <w:pPr>
        <w:ind w:firstLine="600" w:firstLineChars="20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五、署名</w:t>
      </w:r>
    </w:p>
    <w:p>
      <w:pPr>
        <w:ind w:firstLine="6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申请人在申请书最后居右书写“申请人×××”，下一行写上“×年×月×日”（此部分结尾、落款格式不能单独成页。）</w:t>
      </w:r>
    </w:p>
    <w:p>
      <w:pPr>
        <w:ind w:firstLine="600" w:firstLineChars="20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六、注意事项</w:t>
      </w:r>
    </w:p>
    <w:p>
      <w:pPr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华文楷体" w:hAnsi="华文楷体" w:eastAsia="华文楷体"/>
          <w:sz w:val="30"/>
          <w:szCs w:val="30"/>
        </w:rPr>
        <w:t>1.</w:t>
      </w:r>
      <w:r>
        <w:rPr>
          <w:rFonts w:hint="eastAsia" w:ascii="仿宋" w:hAnsi="仿宋" w:eastAsia="仿宋"/>
          <w:sz w:val="30"/>
          <w:szCs w:val="30"/>
        </w:rPr>
        <w:t>《入党申请书》需用黑色签字笔手写，字数不少于</w:t>
      </w:r>
      <w:r>
        <w:rPr>
          <w:rFonts w:ascii="仿宋" w:hAnsi="仿宋" w:eastAsia="仿宋"/>
          <w:sz w:val="30"/>
          <w:szCs w:val="30"/>
        </w:rPr>
        <w:t>3000字，使用400字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A4</w:t>
      </w:r>
      <w:r>
        <w:rPr>
          <w:rFonts w:ascii="仿宋" w:hAnsi="仿宋" w:eastAsia="仿宋"/>
          <w:sz w:val="30"/>
          <w:szCs w:val="30"/>
        </w:rPr>
        <w:t>大小的稿纸书写，不可以使用其他规格例如A4大小的稿纸。班级、姓名、学号统一写于首页左上角。不符合要求一律退回重写。</w:t>
      </w:r>
    </w:p>
    <w:p>
      <w:pPr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华文楷体" w:hAnsi="华文楷体" w:eastAsia="华文楷体"/>
          <w:sz w:val="30"/>
          <w:szCs w:val="30"/>
        </w:rPr>
        <w:t>2.</w:t>
      </w:r>
      <w:r>
        <w:rPr>
          <w:rFonts w:hint="eastAsia" w:ascii="仿宋" w:hAnsi="仿宋" w:eastAsia="仿宋"/>
          <w:sz w:val="30"/>
          <w:szCs w:val="30"/>
        </w:rPr>
        <w:t>仔细阅读党的有关书籍，认真学习党章及党的有关会议文件，学习党的历史知识并领悟其基本精神，加深对党的性质、指导思想、宗旨、任务、党员的权利和义务等基本知识的理解。</w:t>
      </w:r>
    </w:p>
    <w:p>
      <w:pPr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华文楷体" w:hAnsi="华文楷体" w:eastAsia="华文楷体"/>
          <w:sz w:val="30"/>
          <w:szCs w:val="30"/>
        </w:rPr>
        <w:t>3.</w:t>
      </w:r>
      <w:r>
        <w:rPr>
          <w:rFonts w:hint="eastAsia" w:ascii="仿宋" w:hAnsi="仿宋" w:eastAsia="仿宋"/>
          <w:sz w:val="30"/>
          <w:szCs w:val="30"/>
        </w:rPr>
        <w:t>根据实际思想谈对党的认识和入党动机等，反映自己的真实思想。</w:t>
      </w:r>
    </w:p>
    <w:p>
      <w:pPr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华文楷体" w:hAnsi="华文楷体" w:eastAsia="华文楷体"/>
          <w:sz w:val="30"/>
          <w:szCs w:val="30"/>
        </w:rPr>
        <w:t>4.</w:t>
      </w:r>
      <w:r>
        <w:rPr>
          <w:rFonts w:hint="eastAsia" w:ascii="仿宋" w:hAnsi="仿宋" w:eastAsia="仿宋"/>
          <w:sz w:val="30"/>
          <w:szCs w:val="30"/>
        </w:rPr>
        <w:t>申请书书写要朴实庄重，体现自己的真情实感，内容要根据自己的实际情况如实撰写。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22"/>
    <w:rsid w:val="003F6629"/>
    <w:rsid w:val="004B7EBC"/>
    <w:rsid w:val="007378A2"/>
    <w:rsid w:val="0085266A"/>
    <w:rsid w:val="00885C22"/>
    <w:rsid w:val="0094142A"/>
    <w:rsid w:val="009A7060"/>
    <w:rsid w:val="00CD03CB"/>
    <w:rsid w:val="00D70E2D"/>
    <w:rsid w:val="01C42137"/>
    <w:rsid w:val="3DEF2940"/>
    <w:rsid w:val="674F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636</Words>
  <Characters>651</Characters>
  <Lines>4</Lines>
  <Paragraphs>1</Paragraphs>
  <TotalTime>34</TotalTime>
  <ScaleCrop>false</ScaleCrop>
  <LinksUpToDate>false</LinksUpToDate>
  <CharactersWithSpaces>651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2020-04-18T03:53:00Z</dcterms:created>
  <dc:creator>田 乃方</dc:creator>
  <cp:lastModifiedBy>FL</cp:lastModifiedBy>
  <dcterms:modified xsi:type="dcterms:W3CDTF">2022-09-12T13:30:41Z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0CD18AA258EE458FB8CA46980571DED0</vt:lpwstr>
  </property>
</Properties>
</file>